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9D9B5" w14:textId="77777777" w:rsidR="00B25E5A" w:rsidRDefault="00B25E5A" w:rsidP="00B25E5A">
      <w:pPr>
        <w:jc w:val="center"/>
        <w:rPr>
          <w:rFonts w:ascii="Book Antiqua" w:hAnsi="Book Antiqua"/>
          <w:b/>
          <w:bCs/>
          <w:color w:val="FF0000"/>
          <w:szCs w:val="22"/>
        </w:rPr>
      </w:pPr>
      <w:r w:rsidRPr="00E8266D">
        <w:rPr>
          <w:rFonts w:ascii="Book Antiqua" w:hAnsi="Book Antiqua"/>
          <w:b/>
          <w:bCs/>
          <w:color w:val="FF0000"/>
          <w:szCs w:val="22"/>
        </w:rPr>
        <w:t>Package TW 0</w:t>
      </w:r>
      <w:r>
        <w:rPr>
          <w:rFonts w:ascii="Book Antiqua" w:hAnsi="Book Antiqua"/>
          <w:b/>
          <w:bCs/>
          <w:color w:val="FF0000"/>
          <w:szCs w:val="22"/>
        </w:rPr>
        <w:t>2</w:t>
      </w:r>
      <w:r w:rsidRPr="00E8266D">
        <w:rPr>
          <w:rFonts w:ascii="Book Antiqua" w:hAnsi="Book Antiqua"/>
          <w:b/>
          <w:bCs/>
          <w:color w:val="FF0000"/>
          <w:szCs w:val="22"/>
        </w:rPr>
        <w:t xml:space="preserve">: Erection and Supply of materials for Diversion of existing 03 Nos lines </w:t>
      </w:r>
      <w:r w:rsidRPr="00CA0C4C">
        <w:rPr>
          <w:rFonts w:ascii="Book Antiqua" w:hAnsi="Book Antiqua"/>
          <w:b/>
          <w:bCs/>
          <w:color w:val="FF0000"/>
          <w:szCs w:val="22"/>
        </w:rPr>
        <w:t xml:space="preserve">[(i) 400kv S/C Bareilly- Moradabad Ckt-1, (ii) 220kV D/C Auriya- Sikandara </w:t>
      </w:r>
      <w:r w:rsidRPr="00E83A7E">
        <w:rPr>
          <w:rFonts w:ascii="Book Antiqua" w:hAnsi="Book Antiqua"/>
          <w:b/>
          <w:bCs/>
          <w:color w:val="FF0000"/>
          <w:szCs w:val="22"/>
        </w:rPr>
        <w:t>including Pile Foundation</w:t>
      </w:r>
      <w:r w:rsidRPr="00CA0C4C">
        <w:rPr>
          <w:rFonts w:ascii="Book Antiqua" w:hAnsi="Book Antiqua"/>
          <w:b/>
          <w:bCs/>
          <w:color w:val="FF0000"/>
          <w:szCs w:val="22"/>
        </w:rPr>
        <w:t xml:space="preserve"> &amp; (iii) 400kV D/C Rampur- Sambhal] lines of POWERGRID including supply of materials</w:t>
      </w:r>
    </w:p>
    <w:p w14:paraId="0DD6D38C" w14:textId="77777777" w:rsidR="0026466D" w:rsidRDefault="0026466D" w:rsidP="00C22820">
      <w:pPr>
        <w:pStyle w:val="Default"/>
        <w:ind w:left="702" w:hanging="702"/>
        <w:jc w:val="center"/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</w:pPr>
    </w:p>
    <w:p w14:paraId="591E471D" w14:textId="77777777" w:rsidR="0026466D" w:rsidRPr="00425950" w:rsidRDefault="0026466D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434BAD" w:rsidRPr="00E020BD" w14:paraId="1E182374" w14:textId="77777777" w:rsidTr="00434BAD">
        <w:trPr>
          <w:trHeight w:val="2952"/>
        </w:trPr>
        <w:tc>
          <w:tcPr>
            <w:tcW w:w="4621" w:type="dxa"/>
          </w:tcPr>
          <w:p w14:paraId="71234977" w14:textId="77777777" w:rsidR="00434BAD" w:rsidRPr="00963416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2"/>
                <w:szCs w:val="22"/>
                <w:lang w:eastAsia="en-IN"/>
              </w:rPr>
            </w:pPr>
            <w:r w:rsidRPr="00963416">
              <w:rPr>
                <w:rFonts w:ascii="Book Antiqua" w:eastAsia="Times New Roman" w:hAnsi="Book Antiqua" w:cs="Times New Roman"/>
                <w:sz w:val="22"/>
                <w:szCs w:val="22"/>
                <w:lang w:eastAsia="en-IN"/>
              </w:rPr>
              <w:t xml:space="preserve">Bidder’s Name and </w:t>
            </w:r>
            <w:proofErr w:type="gramStart"/>
            <w:r w:rsidRPr="00963416">
              <w:rPr>
                <w:rFonts w:ascii="Book Antiqua" w:eastAsia="Times New Roman" w:hAnsi="Book Antiqua" w:cs="Times New Roman"/>
                <w:sz w:val="22"/>
                <w:szCs w:val="22"/>
                <w:lang w:eastAsia="en-IN"/>
              </w:rPr>
              <w:t>Address  :</w:t>
            </w:r>
            <w:proofErr w:type="gramEnd"/>
          </w:p>
          <w:p w14:paraId="71C6442D" w14:textId="77777777" w:rsidR="00434BAD" w:rsidRPr="00963416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2"/>
                <w:szCs w:val="22"/>
                <w:lang w:eastAsia="en-IN"/>
              </w:rPr>
            </w:pPr>
          </w:p>
          <w:p w14:paraId="5E326C8E" w14:textId="77777777" w:rsidR="00434BAD" w:rsidRPr="00963416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2"/>
                <w:szCs w:val="22"/>
                <w:lang w:eastAsia="en-IN"/>
              </w:rPr>
            </w:pPr>
            <w:r w:rsidRPr="00963416">
              <w:rPr>
                <w:rFonts w:ascii="Book Antiqua" w:eastAsia="Times New Roman" w:hAnsi="Book Antiqua" w:cs="Times New Roman"/>
                <w:sz w:val="22"/>
                <w:szCs w:val="22"/>
                <w:lang w:eastAsia="en-IN"/>
              </w:rPr>
              <w:t xml:space="preserve">Name      </w:t>
            </w:r>
            <w:proofErr w:type="gramStart"/>
            <w:r w:rsidRPr="00963416">
              <w:rPr>
                <w:rFonts w:ascii="Book Antiqua" w:eastAsia="Times New Roman" w:hAnsi="Book Antiqua" w:cs="Times New Roman"/>
                <w:sz w:val="22"/>
                <w:szCs w:val="22"/>
                <w:lang w:eastAsia="en-IN"/>
              </w:rPr>
              <w:t xml:space="preserve">  :</w:t>
            </w:r>
            <w:proofErr w:type="gramEnd"/>
          </w:p>
          <w:p w14:paraId="4F7B6751" w14:textId="77777777" w:rsidR="00434BAD" w:rsidRPr="00963416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2"/>
                <w:szCs w:val="22"/>
                <w:lang w:eastAsia="en-IN"/>
              </w:rPr>
            </w:pPr>
          </w:p>
          <w:p w14:paraId="4C375F33" w14:textId="77777777" w:rsidR="00434BAD" w:rsidRPr="00963416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2"/>
                <w:szCs w:val="22"/>
                <w:lang w:eastAsia="en-IN"/>
              </w:rPr>
            </w:pPr>
          </w:p>
          <w:p w14:paraId="034BFA07" w14:textId="77777777" w:rsidR="00434BAD" w:rsidRPr="00963416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2"/>
                <w:szCs w:val="22"/>
                <w:lang w:eastAsia="en-IN"/>
              </w:rPr>
            </w:pPr>
            <w:r w:rsidRPr="00963416">
              <w:rPr>
                <w:rFonts w:ascii="Book Antiqua" w:eastAsia="Times New Roman" w:hAnsi="Book Antiqua" w:cs="Times New Roman"/>
                <w:sz w:val="22"/>
                <w:szCs w:val="22"/>
                <w:lang w:eastAsia="en-IN"/>
              </w:rPr>
              <w:t xml:space="preserve">Address  </w:t>
            </w:r>
            <w:proofErr w:type="gramStart"/>
            <w:r w:rsidRPr="00963416">
              <w:rPr>
                <w:rFonts w:ascii="Book Antiqua" w:eastAsia="Times New Roman" w:hAnsi="Book Antiqua" w:cs="Times New Roman"/>
                <w:sz w:val="22"/>
                <w:szCs w:val="22"/>
                <w:lang w:eastAsia="en-IN"/>
              </w:rPr>
              <w:t xml:space="preserve">  :</w:t>
            </w:r>
            <w:proofErr w:type="gramEnd"/>
          </w:p>
          <w:p w14:paraId="14C3917F" w14:textId="77777777" w:rsidR="00434BAD" w:rsidRPr="00963416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2"/>
                <w:szCs w:val="22"/>
                <w:lang w:eastAsia="en-IN"/>
              </w:rPr>
            </w:pPr>
          </w:p>
          <w:p w14:paraId="2DB17C66" w14:textId="77777777" w:rsidR="00434BAD" w:rsidRPr="00963416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2"/>
                <w:szCs w:val="22"/>
                <w:lang w:eastAsia="en-IN"/>
              </w:rPr>
            </w:pPr>
          </w:p>
          <w:p w14:paraId="0CFE1592" w14:textId="77777777" w:rsidR="00434BAD" w:rsidRPr="00963416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2"/>
                <w:szCs w:val="22"/>
                <w:lang w:eastAsia="en-IN"/>
              </w:rPr>
            </w:pPr>
          </w:p>
          <w:p w14:paraId="0EE9A0A2" w14:textId="77777777" w:rsidR="00434BAD" w:rsidRPr="00963416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4621" w:type="dxa"/>
          </w:tcPr>
          <w:p w14:paraId="33C4298A" w14:textId="77777777" w:rsidR="00434BAD" w:rsidRPr="00963416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2"/>
                <w:szCs w:val="22"/>
              </w:rPr>
            </w:pPr>
            <w:r w:rsidRPr="00963416">
              <w:rPr>
                <w:rFonts w:ascii="Book Antiqua" w:hAnsi="Book Antiqua"/>
                <w:sz w:val="22"/>
                <w:szCs w:val="22"/>
              </w:rPr>
              <w:t xml:space="preserve">To: </w:t>
            </w:r>
          </w:p>
          <w:p w14:paraId="077A5FF0" w14:textId="77777777" w:rsidR="00434BAD" w:rsidRPr="00963416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2"/>
                <w:szCs w:val="22"/>
              </w:rPr>
            </w:pPr>
          </w:p>
          <w:p w14:paraId="7CBF34A1" w14:textId="77777777" w:rsidR="00434BAD" w:rsidRPr="00963416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2"/>
                <w:szCs w:val="22"/>
              </w:rPr>
            </w:pPr>
            <w:r w:rsidRPr="00963416">
              <w:rPr>
                <w:rFonts w:ascii="Book Antiqua" w:hAnsi="Book Antiqua"/>
                <w:sz w:val="22"/>
                <w:szCs w:val="22"/>
              </w:rPr>
              <w:t>C&amp;M Department</w:t>
            </w:r>
          </w:p>
          <w:p w14:paraId="4E52F867" w14:textId="77777777" w:rsidR="00434BAD" w:rsidRPr="00963416" w:rsidRDefault="00434BAD" w:rsidP="00564819">
            <w:pPr>
              <w:rPr>
                <w:rFonts w:ascii="Book Antiqua" w:eastAsia="Times New Roman" w:hAnsi="Book Antiqua" w:cs="Times New Roman"/>
                <w:sz w:val="22"/>
                <w:szCs w:val="22"/>
                <w:lang w:eastAsia="en-IN"/>
              </w:rPr>
            </w:pPr>
            <w:r w:rsidRPr="00963416">
              <w:rPr>
                <w:rFonts w:ascii="Book Antiqua" w:eastAsia="Times New Roman" w:hAnsi="Book Antiqua" w:cs="Times New Roman"/>
                <w:sz w:val="22"/>
                <w:szCs w:val="22"/>
                <w:lang w:eastAsia="en-IN"/>
              </w:rPr>
              <w:t>Power Grid Corporation of India Ltd.,</w:t>
            </w:r>
          </w:p>
          <w:p w14:paraId="60106141" w14:textId="77777777" w:rsidR="00434BAD" w:rsidRPr="00963416" w:rsidRDefault="00434BAD" w:rsidP="00564819">
            <w:pPr>
              <w:rPr>
                <w:rFonts w:ascii="Book Antiqua" w:hAnsi="Book Antiqua"/>
                <w:sz w:val="22"/>
                <w:szCs w:val="22"/>
                <w:lang w:val="en-GB"/>
              </w:rPr>
            </w:pPr>
            <w:r w:rsidRPr="00963416">
              <w:rPr>
                <w:rFonts w:ascii="Book Antiqua" w:hAnsi="Book Antiqua"/>
                <w:sz w:val="22"/>
                <w:szCs w:val="22"/>
                <w:lang w:val="en-GB"/>
              </w:rPr>
              <w:t>Northern Region-III Headquarter</w:t>
            </w:r>
          </w:p>
          <w:p w14:paraId="6F6FF2A5" w14:textId="77777777" w:rsidR="00434BAD" w:rsidRPr="00963416" w:rsidRDefault="00434BAD" w:rsidP="00564819">
            <w:pPr>
              <w:rPr>
                <w:rFonts w:ascii="Book Antiqua" w:hAnsi="Book Antiqua"/>
                <w:sz w:val="22"/>
                <w:szCs w:val="22"/>
                <w:lang w:val="en-GB"/>
              </w:rPr>
            </w:pPr>
            <w:r w:rsidRPr="00963416">
              <w:rPr>
                <w:rFonts w:ascii="Book Antiqua" w:hAnsi="Book Antiqua"/>
                <w:sz w:val="22"/>
                <w:szCs w:val="22"/>
                <w:lang w:val="en-GB"/>
              </w:rPr>
              <w:t>2nd Floor, Plot No. – 2A/INS 02,</w:t>
            </w:r>
          </w:p>
          <w:p w14:paraId="34BCA3B2" w14:textId="77777777" w:rsidR="00434BAD" w:rsidRPr="00963416" w:rsidRDefault="00434BAD" w:rsidP="00564819">
            <w:pPr>
              <w:rPr>
                <w:rFonts w:ascii="Book Antiqua" w:hAnsi="Book Antiqua"/>
                <w:sz w:val="22"/>
                <w:szCs w:val="22"/>
                <w:lang w:val="en-GB"/>
              </w:rPr>
            </w:pPr>
            <w:r w:rsidRPr="00963416">
              <w:rPr>
                <w:rFonts w:ascii="Book Antiqua" w:hAnsi="Book Antiqua"/>
                <w:sz w:val="22"/>
                <w:szCs w:val="22"/>
                <w:lang w:val="en-GB"/>
              </w:rPr>
              <w:t>Avadh Vihar Yojna</w:t>
            </w:r>
          </w:p>
          <w:p w14:paraId="43E0B1F7" w14:textId="77777777" w:rsidR="00434BAD" w:rsidRPr="00963416" w:rsidRDefault="00434BAD" w:rsidP="00564819">
            <w:pPr>
              <w:jc w:val="both"/>
              <w:rPr>
                <w:rFonts w:ascii="Book Antiqua" w:hAnsi="Book Antiqua"/>
                <w:sz w:val="22"/>
                <w:szCs w:val="22"/>
                <w:lang w:val="en-GB"/>
              </w:rPr>
            </w:pPr>
            <w:r w:rsidRPr="00963416">
              <w:rPr>
                <w:rFonts w:ascii="Book Antiqua" w:hAnsi="Book Antiqua"/>
                <w:sz w:val="22"/>
                <w:szCs w:val="22"/>
                <w:lang w:val="en-GB"/>
              </w:rPr>
              <w:t xml:space="preserve">Amar Shaheed Path, Lucknow- 226002 (UP) 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016AA" w14:textId="77777777" w:rsidR="004A5FC6" w:rsidRDefault="004A5FC6" w:rsidP="00B64E06">
      <w:pPr>
        <w:spacing w:after="0" w:line="240" w:lineRule="auto"/>
      </w:pPr>
      <w:r>
        <w:separator/>
      </w:r>
    </w:p>
  </w:endnote>
  <w:endnote w:type="continuationSeparator" w:id="0">
    <w:p w14:paraId="05E31A9F" w14:textId="77777777" w:rsidR="004A5FC6" w:rsidRDefault="004A5FC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1EB82" w14:textId="77777777" w:rsidR="001048DD" w:rsidRDefault="001048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137F7" w14:textId="77777777" w:rsidR="001048DD" w:rsidRDefault="001048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D13ED" w14:textId="77777777" w:rsidR="004A5FC6" w:rsidRDefault="004A5FC6" w:rsidP="00B64E06">
      <w:pPr>
        <w:spacing w:after="0" w:line="240" w:lineRule="auto"/>
      </w:pPr>
      <w:r>
        <w:separator/>
      </w:r>
    </w:p>
  </w:footnote>
  <w:footnote w:type="continuationSeparator" w:id="0">
    <w:p w14:paraId="6C046D6A" w14:textId="77777777" w:rsidR="004A5FC6" w:rsidRDefault="004A5FC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C3EAA" w14:textId="775ABBB0" w:rsidR="00604BEF" w:rsidRDefault="00604BE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752" behindDoc="0" locked="0" layoutInCell="1" allowOverlap="1" wp14:anchorId="6EDF4B64" wp14:editId="4278325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2118420696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6B86EE" w14:textId="7A2410BB" w:rsidR="00604BEF" w:rsidRPr="00604BEF" w:rsidRDefault="00604BEF" w:rsidP="00604BE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604BE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DF4B6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6.15pt;height:31.85pt;z-index:25165875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" filled="f" stroked="f">
              <v:textbox style="mso-fit-shape-to-text:t" inset="0,15pt,0,0">
                <w:txbxContent>
                  <w:p w14:paraId="2A6B86EE" w14:textId="7A2410BB" w:rsidR="00604BEF" w:rsidRPr="00604BEF" w:rsidRDefault="00604BEF" w:rsidP="00604BE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604BEF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3A799" w14:textId="50DB7542" w:rsidR="001B7EC3" w:rsidRDefault="00604BEF" w:rsidP="00693D9C">
    <w:pPr>
      <w:pStyle w:val="Header"/>
      <w:rPr>
        <w:rFonts w:ascii="Book Antiqua" w:hAnsi="Book Antiqua"/>
        <w:bCs/>
      </w:rPr>
    </w:pPr>
    <w:r>
      <w:rPr>
        <w:rFonts w:ascii="Arial" w:hAnsi="Arial" w:cs="Arial"/>
        <w:b/>
        <w:noProof/>
        <w:szCs w:val="22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013676B" wp14:editId="498B909D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1111655923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8B6452" w14:textId="4D94522A" w:rsidR="00604BEF" w:rsidRPr="00604BEF" w:rsidRDefault="00604BEF" w:rsidP="00604BE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604BE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13676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margin-left:0;margin-top:0;width:176.15pt;height:31.8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" filled="f" stroked="f">
              <v:textbox style="mso-fit-shape-to-text:t" inset="0,15pt,0,0">
                <w:txbxContent>
                  <w:p w14:paraId="1B8B6452" w14:textId="4D94522A" w:rsidR="00604BEF" w:rsidRPr="00604BEF" w:rsidRDefault="00604BEF" w:rsidP="00604BE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604BEF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93D9C" w:rsidRPr="008534B9">
      <w:rPr>
        <w:rFonts w:ascii="Arial" w:hAnsi="Arial" w:cs="Arial"/>
        <w:b/>
        <w:szCs w:val="22"/>
      </w:rPr>
      <w:t xml:space="preserve">Specification </w:t>
    </w:r>
    <w:proofErr w:type="gramStart"/>
    <w:r w:rsidR="00693D9C" w:rsidRPr="008534B9">
      <w:rPr>
        <w:rFonts w:ascii="Arial" w:hAnsi="Arial" w:cs="Arial"/>
        <w:b/>
        <w:szCs w:val="22"/>
      </w:rPr>
      <w:t>No. :</w:t>
    </w:r>
    <w:proofErr w:type="gramEnd"/>
    <w:r w:rsidR="00693D9C" w:rsidRPr="008534B9">
      <w:rPr>
        <w:rFonts w:ascii="Arial" w:hAnsi="Arial" w:cs="Arial"/>
        <w:b/>
        <w:bCs/>
        <w:szCs w:val="22"/>
      </w:rPr>
      <w:t xml:space="preserve"> </w:t>
    </w:r>
    <w:r w:rsidR="001048DD" w:rsidRPr="00C04403">
      <w:rPr>
        <w:rFonts w:ascii="Book Antiqua" w:hAnsi="Book Antiqua"/>
        <w:bCs/>
        <w:szCs w:val="22"/>
        <w:lang w:val="en-GB"/>
      </w:rPr>
      <w:t xml:space="preserve">NR3/NT/W-MISC/DOM/K00/25/17258 </w:t>
    </w:r>
    <w:r w:rsidR="001048DD" w:rsidRPr="00E8266D">
      <w:rPr>
        <w:rFonts w:ascii="Book Antiqua" w:hAnsi="Book Antiqua"/>
        <w:bCs/>
        <w:szCs w:val="22"/>
        <w:lang w:val="en-GB"/>
      </w:rPr>
      <w:t xml:space="preserve">(RFx No. </w:t>
    </w:r>
    <w:r w:rsidR="001048DD" w:rsidRPr="00C04403">
      <w:rPr>
        <w:rFonts w:ascii="Book Antiqua" w:hAnsi="Book Antiqua"/>
        <w:bCs/>
        <w:szCs w:val="22"/>
        <w:lang w:val="en-GB"/>
      </w:rPr>
      <w:t>5002004981</w:t>
    </w:r>
    <w:r w:rsidR="001048DD" w:rsidRPr="00E8266D">
      <w:rPr>
        <w:rFonts w:ascii="Book Antiqua" w:hAnsi="Book Antiqua"/>
        <w:bCs/>
        <w:szCs w:val="22"/>
        <w:lang w:val="en-GB"/>
      </w:rPr>
      <w:t>)</w:t>
    </w:r>
  </w:p>
  <w:p w14:paraId="30F7C503" w14:textId="0B2B88E3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Attachment-</w:t>
    </w:r>
    <w:r w:rsidR="00890BA5">
      <w:rPr>
        <w:rFonts w:ascii="Arial" w:hAnsi="Arial" w:cs="Arial"/>
        <w:b/>
        <w:color w:val="0000FF"/>
        <w:szCs w:val="22"/>
      </w:rPr>
      <w:t>2</w:t>
    </w:r>
    <w:r w:rsidR="00B25E5A">
      <w:rPr>
        <w:rFonts w:ascii="Arial" w:hAnsi="Arial" w:cs="Arial"/>
        <w:b/>
        <w:color w:val="0000FF"/>
        <w:szCs w:val="22"/>
      </w:rPr>
      <w:t>5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12DE2" w14:textId="4B210E38" w:rsidR="00604BEF" w:rsidRDefault="00604BE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6704" behindDoc="0" locked="0" layoutInCell="1" allowOverlap="1" wp14:anchorId="4E2B5635" wp14:editId="2E11602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159471265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940DFF" w14:textId="18E9A909" w:rsidR="00604BEF" w:rsidRPr="00604BEF" w:rsidRDefault="00604BEF" w:rsidP="00604BE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604BE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2B563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6.15pt;height:31.85pt;z-index:25165670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" filled="f" stroked="f">
              <v:textbox style="mso-fit-shape-to-text:t" inset="0,15pt,0,0">
                <w:txbxContent>
                  <w:p w14:paraId="26940DFF" w14:textId="18E9A909" w:rsidR="00604BEF" w:rsidRPr="00604BEF" w:rsidRDefault="00604BEF" w:rsidP="00604BE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604BEF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45E01"/>
    <w:rsid w:val="00050F33"/>
    <w:rsid w:val="0005262D"/>
    <w:rsid w:val="00074C18"/>
    <w:rsid w:val="00086EEB"/>
    <w:rsid w:val="0009421E"/>
    <w:rsid w:val="000C00E8"/>
    <w:rsid w:val="000C2FBF"/>
    <w:rsid w:val="000D6980"/>
    <w:rsid w:val="000F3B68"/>
    <w:rsid w:val="001048DD"/>
    <w:rsid w:val="001203DB"/>
    <w:rsid w:val="00122B21"/>
    <w:rsid w:val="0017683C"/>
    <w:rsid w:val="00192B5F"/>
    <w:rsid w:val="00193F52"/>
    <w:rsid w:val="00195624"/>
    <w:rsid w:val="001A57BA"/>
    <w:rsid w:val="001A621F"/>
    <w:rsid w:val="001B7EC3"/>
    <w:rsid w:val="001D32BC"/>
    <w:rsid w:val="001D6E69"/>
    <w:rsid w:val="001F04B7"/>
    <w:rsid w:val="00217E0D"/>
    <w:rsid w:val="0025374D"/>
    <w:rsid w:val="0026466D"/>
    <w:rsid w:val="00293DE4"/>
    <w:rsid w:val="002C1B14"/>
    <w:rsid w:val="002E1956"/>
    <w:rsid w:val="002F1D4C"/>
    <w:rsid w:val="0038132D"/>
    <w:rsid w:val="00387B64"/>
    <w:rsid w:val="00396630"/>
    <w:rsid w:val="003D06E9"/>
    <w:rsid w:val="003F7768"/>
    <w:rsid w:val="00421A5D"/>
    <w:rsid w:val="00425950"/>
    <w:rsid w:val="00434BAD"/>
    <w:rsid w:val="00443CBC"/>
    <w:rsid w:val="004708CF"/>
    <w:rsid w:val="00490571"/>
    <w:rsid w:val="00492CA0"/>
    <w:rsid w:val="004A5FC6"/>
    <w:rsid w:val="004C4A4C"/>
    <w:rsid w:val="00505FC0"/>
    <w:rsid w:val="00507949"/>
    <w:rsid w:val="00512CB1"/>
    <w:rsid w:val="00533E91"/>
    <w:rsid w:val="00580259"/>
    <w:rsid w:val="00581BB5"/>
    <w:rsid w:val="00597871"/>
    <w:rsid w:val="005A0354"/>
    <w:rsid w:val="005C0266"/>
    <w:rsid w:val="005C07E5"/>
    <w:rsid w:val="00604BEF"/>
    <w:rsid w:val="0061477D"/>
    <w:rsid w:val="00617A42"/>
    <w:rsid w:val="00676855"/>
    <w:rsid w:val="00676914"/>
    <w:rsid w:val="00680BA4"/>
    <w:rsid w:val="00693D9C"/>
    <w:rsid w:val="006A6299"/>
    <w:rsid w:val="006C0C9A"/>
    <w:rsid w:val="006C67DB"/>
    <w:rsid w:val="007133A3"/>
    <w:rsid w:val="00721CFD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0B7"/>
    <w:rsid w:val="0088610F"/>
    <w:rsid w:val="00890BA5"/>
    <w:rsid w:val="00892B9C"/>
    <w:rsid w:val="008959B5"/>
    <w:rsid w:val="008B0400"/>
    <w:rsid w:val="008B0D63"/>
    <w:rsid w:val="00906259"/>
    <w:rsid w:val="0091540E"/>
    <w:rsid w:val="00923F16"/>
    <w:rsid w:val="00950B1F"/>
    <w:rsid w:val="00963416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2D80"/>
    <w:rsid w:val="00AB3C5D"/>
    <w:rsid w:val="00AB40D9"/>
    <w:rsid w:val="00AB72EB"/>
    <w:rsid w:val="00AC6BEF"/>
    <w:rsid w:val="00B0687E"/>
    <w:rsid w:val="00B25E5A"/>
    <w:rsid w:val="00B64E06"/>
    <w:rsid w:val="00B80536"/>
    <w:rsid w:val="00B84DE0"/>
    <w:rsid w:val="00BA4DEC"/>
    <w:rsid w:val="00BA6A48"/>
    <w:rsid w:val="00BB1812"/>
    <w:rsid w:val="00BC5820"/>
    <w:rsid w:val="00BF2086"/>
    <w:rsid w:val="00C22820"/>
    <w:rsid w:val="00C2314E"/>
    <w:rsid w:val="00C23252"/>
    <w:rsid w:val="00C30CC7"/>
    <w:rsid w:val="00C51FE4"/>
    <w:rsid w:val="00C95D57"/>
    <w:rsid w:val="00CC54E9"/>
    <w:rsid w:val="00CE3455"/>
    <w:rsid w:val="00CE5566"/>
    <w:rsid w:val="00CF67E7"/>
    <w:rsid w:val="00D25A9E"/>
    <w:rsid w:val="00D26C30"/>
    <w:rsid w:val="00D30F3E"/>
    <w:rsid w:val="00D343B2"/>
    <w:rsid w:val="00D37CF8"/>
    <w:rsid w:val="00D61B03"/>
    <w:rsid w:val="00D61C31"/>
    <w:rsid w:val="00D64810"/>
    <w:rsid w:val="00D76007"/>
    <w:rsid w:val="00D97ECB"/>
    <w:rsid w:val="00DE508A"/>
    <w:rsid w:val="00E16737"/>
    <w:rsid w:val="00E426CA"/>
    <w:rsid w:val="00E641B9"/>
    <w:rsid w:val="00E779F0"/>
    <w:rsid w:val="00E814CF"/>
    <w:rsid w:val="00EB32AF"/>
    <w:rsid w:val="00EC04C8"/>
    <w:rsid w:val="00F10C4E"/>
    <w:rsid w:val="00F164AB"/>
    <w:rsid w:val="00F37BFE"/>
    <w:rsid w:val="00F43FBD"/>
    <w:rsid w:val="00F64536"/>
    <w:rsid w:val="00F94392"/>
    <w:rsid w:val="00F974AE"/>
    <w:rsid w:val="00FC2A53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79</cp:revision>
  <cp:lastPrinted>2024-09-06T10:57:00Z</cp:lastPrinted>
  <dcterms:created xsi:type="dcterms:W3CDTF">2020-05-07T13:45:00Z</dcterms:created>
  <dcterms:modified xsi:type="dcterms:W3CDTF">2025-12-26T11:26:00Z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98156a1,7e4488d8,424285f3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2025-06-16T11:15:50Z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791615ea-aa31-45c2-9ac6-374ea6f0bf8b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